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3FFA53DA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260F14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260F14">
                    <w:rPr>
                      <w:rFonts w:hint="eastAsia"/>
                      <w:sz w:val="24"/>
                    </w:rPr>
                    <w:t>４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9C00EA" w:rsidRPr="009C00EA">
                    <w:rPr>
                      <w:rFonts w:hint="eastAsia"/>
                      <w:sz w:val="24"/>
                    </w:rPr>
                    <w:t>設備保守管理業務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7638DA5C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2D3D91">
      <w:rPr>
        <w:rFonts w:ascii="ＭＳ 明朝" w:hAnsi="ＭＳ 明朝" w:hint="eastAsia"/>
        <w:sz w:val="24"/>
        <w:szCs w:val="32"/>
      </w:rPr>
      <w:t>２（一括用）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2131B0"/>
    <w:rsid w:val="0024309C"/>
    <w:rsid w:val="00256C8E"/>
    <w:rsid w:val="00260F14"/>
    <w:rsid w:val="00271BCB"/>
    <w:rsid w:val="002D3D91"/>
    <w:rsid w:val="00326E86"/>
    <w:rsid w:val="00342E20"/>
    <w:rsid w:val="00355FF3"/>
    <w:rsid w:val="004148D7"/>
    <w:rsid w:val="004254CF"/>
    <w:rsid w:val="004A721E"/>
    <w:rsid w:val="0052303C"/>
    <w:rsid w:val="005310AB"/>
    <w:rsid w:val="00587E14"/>
    <w:rsid w:val="00601CAC"/>
    <w:rsid w:val="00680E1F"/>
    <w:rsid w:val="006E3DE6"/>
    <w:rsid w:val="006F5CB5"/>
    <w:rsid w:val="0077610D"/>
    <w:rsid w:val="007C44FC"/>
    <w:rsid w:val="008105C4"/>
    <w:rsid w:val="00847268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B7FF5"/>
    <w:rsid w:val="00BD13C2"/>
    <w:rsid w:val="00C21371"/>
    <w:rsid w:val="00D17043"/>
    <w:rsid w:val="00D20041"/>
    <w:rsid w:val="00D97639"/>
    <w:rsid w:val="00DA632C"/>
    <w:rsid w:val="00DA7A14"/>
    <w:rsid w:val="00E13DA0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12</cp:revision>
  <cp:lastPrinted>2024-06-03T03:12:00Z</cp:lastPrinted>
  <dcterms:created xsi:type="dcterms:W3CDTF">2024-05-30T07:03:00Z</dcterms:created>
  <dcterms:modified xsi:type="dcterms:W3CDTF">2026-05-27T07:58:00Z</dcterms:modified>
</cp:coreProperties>
</file>