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right"/>
        <w:rPr>
          <w:sz w:val="24"/>
          <w:szCs w:val="24"/>
        </w:rPr>
      </w:pPr>
      <w:r w:rsidDel="00000000" w:rsidR="00000000" w:rsidRPr="00000000">
        <w:rPr>
          <w:rFonts w:ascii="Arial Unicode MS" w:cs="Arial Unicode MS" w:eastAsia="Arial Unicode MS" w:hAnsi="Arial Unicode MS"/>
          <w:sz w:val="24"/>
          <w:szCs w:val="24"/>
          <w:rtl w:val="0"/>
        </w:rPr>
        <w:t xml:space="preserve">＜様式第１号＞　　</w:t>
      </w:r>
    </w:p>
    <w:p w:rsidR="00000000" w:rsidDel="00000000" w:rsidP="00000000" w:rsidRDefault="00000000" w:rsidRPr="00000000" w14:paraId="000000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0" w:right="0" w:firstLine="238.11023622047244"/>
        <w:jc w:val="center"/>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令和８年度新たな公共交通システム先進技術等調査・検討業務</w:t>
      </w:r>
    </w:p>
    <w:p w:rsidR="00000000" w:rsidDel="00000000" w:rsidP="00000000" w:rsidRDefault="00000000" w:rsidRPr="00000000" w14:paraId="00000004">
      <w:pPr>
        <w:widowControl w:val="0"/>
        <w:spacing w:line="240" w:lineRule="auto"/>
        <w:ind w:left="0" w:right="0" w:firstLine="238.11023622047244"/>
        <w:jc w:val="center"/>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企画競争参加意向申出書</w:t>
      </w:r>
    </w:p>
    <w:p w:rsidR="00000000" w:rsidDel="00000000" w:rsidP="00000000" w:rsidRDefault="00000000" w:rsidRPr="00000000" w14:paraId="00000005">
      <w:pPr>
        <w:widowControl w:val="0"/>
        <w:spacing w:line="240" w:lineRule="auto"/>
        <w:ind w:left="0" w:right="0" w:firstLine="238.11023622047244"/>
        <w:rPr>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left="476.2204724409449" w:right="476.2204724409449" w:firstLine="0"/>
        <w:jc w:val="right"/>
        <w:rPr>
          <w:sz w:val="24"/>
          <w:szCs w:val="24"/>
        </w:rPr>
      </w:pPr>
      <w:r w:rsidDel="00000000" w:rsidR="00000000" w:rsidRPr="00000000">
        <w:rPr>
          <w:rFonts w:ascii="Arial Unicode MS" w:cs="Arial Unicode MS" w:eastAsia="Arial Unicode MS" w:hAnsi="Arial Unicode MS"/>
          <w:sz w:val="24"/>
          <w:szCs w:val="24"/>
          <w:rtl w:val="0"/>
        </w:rPr>
        <w:t xml:space="preserve">令和　　年　　月　　日 </w:t>
      </w:r>
    </w:p>
    <w:p w:rsidR="00000000" w:rsidDel="00000000" w:rsidP="00000000" w:rsidRDefault="00000000" w:rsidRPr="00000000" w14:paraId="00000007">
      <w:pPr>
        <w:widowControl w:val="0"/>
        <w:spacing w:line="240" w:lineRule="auto"/>
        <w:ind w:left="476.2204724409449" w:right="476.2204724409449" w:firstLine="0"/>
        <w:rPr>
          <w:sz w:val="24"/>
          <w:szCs w:val="24"/>
        </w:rPr>
      </w:pPr>
      <w:r w:rsidDel="00000000" w:rsidR="00000000" w:rsidRPr="00000000">
        <w:rPr>
          <w:rFonts w:ascii="Arial Unicode MS" w:cs="Arial Unicode MS" w:eastAsia="Arial Unicode MS" w:hAnsi="Arial Unicode MS"/>
          <w:sz w:val="24"/>
          <w:szCs w:val="24"/>
          <w:rtl w:val="0"/>
        </w:rPr>
        <w:t xml:space="preserve">（あて先）札幌市長</w:t>
      </w:r>
    </w:p>
    <w:p w:rsidR="00000000" w:rsidDel="00000000" w:rsidP="00000000" w:rsidRDefault="00000000" w:rsidRPr="00000000" w14:paraId="00000008">
      <w:pPr>
        <w:widowControl w:val="0"/>
        <w:spacing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9">
      <w:pPr>
        <w:widowControl w:val="0"/>
        <w:spacing w:line="240" w:lineRule="auto"/>
        <w:ind w:left="4393.700787401574" w:right="0" w:firstLine="0"/>
        <w:jc w:val="left"/>
        <w:rPr>
          <w:sz w:val="24"/>
          <w:szCs w:val="24"/>
        </w:rPr>
      </w:pPr>
      <w:r w:rsidDel="00000000" w:rsidR="00000000" w:rsidRPr="00000000">
        <w:rPr>
          <w:rFonts w:ascii="Arial Unicode MS" w:cs="Arial Unicode MS" w:eastAsia="Arial Unicode MS" w:hAnsi="Arial Unicode MS"/>
          <w:sz w:val="24"/>
          <w:szCs w:val="24"/>
          <w:rtl w:val="0"/>
        </w:rPr>
        <w:t xml:space="preserve">住所</w:t>
      </w:r>
    </w:p>
    <w:p w:rsidR="00000000" w:rsidDel="00000000" w:rsidP="00000000" w:rsidRDefault="00000000" w:rsidRPr="00000000" w14:paraId="0000000A">
      <w:pPr>
        <w:widowControl w:val="0"/>
        <w:spacing w:line="240" w:lineRule="auto"/>
        <w:ind w:left="4393.700787401574" w:right="0" w:firstLine="0"/>
        <w:jc w:val="left"/>
        <w:rPr>
          <w:sz w:val="24"/>
          <w:szCs w:val="24"/>
        </w:rPr>
      </w:pPr>
      <w:r w:rsidDel="00000000" w:rsidR="00000000" w:rsidRPr="00000000">
        <w:rPr>
          <w:rFonts w:ascii="Arial Unicode MS" w:cs="Arial Unicode MS" w:eastAsia="Arial Unicode MS" w:hAnsi="Arial Unicode MS"/>
          <w:sz w:val="24"/>
          <w:szCs w:val="24"/>
          <w:rtl w:val="0"/>
        </w:rPr>
        <w:t xml:space="preserve">商号又は名称</w:t>
      </w:r>
    </w:p>
    <w:p w:rsidR="00000000" w:rsidDel="00000000" w:rsidP="00000000" w:rsidRDefault="00000000" w:rsidRPr="00000000" w14:paraId="0000000B">
      <w:pPr>
        <w:widowControl w:val="0"/>
        <w:spacing w:line="240" w:lineRule="auto"/>
        <w:ind w:left="4393.700787401574" w:right="0" w:firstLine="0"/>
        <w:jc w:val="left"/>
        <w:rPr>
          <w:sz w:val="24"/>
          <w:szCs w:val="24"/>
        </w:rPr>
      </w:pPr>
      <w:r w:rsidDel="00000000" w:rsidR="00000000" w:rsidRPr="00000000">
        <w:rPr>
          <w:rFonts w:ascii="Arial Unicode MS" w:cs="Arial Unicode MS" w:eastAsia="Arial Unicode MS" w:hAnsi="Arial Unicode MS"/>
          <w:sz w:val="24"/>
          <w:szCs w:val="24"/>
          <w:rtl w:val="0"/>
        </w:rPr>
        <w:t xml:space="preserve">代表者氏名　　　　　　　　　　　　　　　印</w:t>
      </w:r>
    </w:p>
    <w:p w:rsidR="00000000" w:rsidDel="00000000" w:rsidP="00000000" w:rsidRDefault="00000000" w:rsidRPr="00000000" w14:paraId="0000000C">
      <w:pPr>
        <w:widowControl w:val="0"/>
        <w:spacing w:line="240" w:lineRule="auto"/>
        <w:ind w:left="4393.700787401574" w:right="0" w:firstLine="0"/>
        <w:jc w:val="left"/>
        <w:rPr>
          <w:sz w:val="24"/>
          <w:szCs w:val="24"/>
        </w:rPr>
      </w:pPr>
      <w:r w:rsidDel="00000000" w:rsidR="00000000" w:rsidRPr="00000000">
        <w:rPr>
          <w:rFonts w:ascii="Arial Unicode MS" w:cs="Arial Unicode MS" w:eastAsia="Arial Unicode MS" w:hAnsi="Arial Unicode MS"/>
          <w:sz w:val="24"/>
          <w:szCs w:val="24"/>
          <w:rtl w:val="0"/>
        </w:rPr>
        <w:t xml:space="preserve">債権者コード</w:t>
      </w:r>
    </w:p>
    <w:p w:rsidR="00000000" w:rsidDel="00000000" w:rsidP="00000000" w:rsidRDefault="00000000" w:rsidRPr="00000000" w14:paraId="0000000D">
      <w:pPr>
        <w:widowControl w:val="0"/>
        <w:spacing w:line="240" w:lineRule="auto"/>
        <w:ind w:left="4677.165354330708" w:right="0" w:firstLine="0"/>
        <w:jc w:val="left"/>
        <w:rPr>
          <w:sz w:val="24"/>
          <w:szCs w:val="24"/>
        </w:rPr>
      </w:pPr>
      <w:r w:rsidDel="00000000" w:rsidR="00000000" w:rsidRPr="00000000">
        <w:rPr>
          <w:rFonts w:ascii="Arial Unicode MS" w:cs="Arial Unicode MS" w:eastAsia="Arial Unicode MS" w:hAnsi="Arial Unicode MS"/>
          <w:sz w:val="24"/>
          <w:szCs w:val="24"/>
          <w:rtl w:val="0"/>
        </w:rPr>
        <w:t xml:space="preserve">（連絡先） 氏名　　</w:t>
      </w:r>
    </w:p>
    <w:p w:rsidR="00000000" w:rsidDel="00000000" w:rsidP="00000000" w:rsidRDefault="00000000" w:rsidRPr="00000000" w14:paraId="0000000E">
      <w:pPr>
        <w:widowControl w:val="0"/>
        <w:spacing w:line="240" w:lineRule="auto"/>
        <w:ind w:left="5952.755905511812" w:right="0" w:firstLine="0"/>
        <w:jc w:val="left"/>
        <w:rPr>
          <w:sz w:val="24"/>
          <w:szCs w:val="24"/>
        </w:rPr>
      </w:pPr>
      <w:r w:rsidDel="00000000" w:rsidR="00000000" w:rsidRPr="00000000">
        <w:rPr>
          <w:rFonts w:ascii="Arial Unicode MS" w:cs="Arial Unicode MS" w:eastAsia="Arial Unicode MS" w:hAnsi="Arial Unicode MS"/>
          <w:sz w:val="24"/>
          <w:szCs w:val="24"/>
          <w:rtl w:val="0"/>
        </w:rPr>
        <w:t xml:space="preserve">電話　　</w:t>
      </w:r>
    </w:p>
    <w:p w:rsidR="00000000" w:rsidDel="00000000" w:rsidP="00000000" w:rsidRDefault="00000000" w:rsidRPr="00000000" w14:paraId="0000000F">
      <w:pPr>
        <w:widowControl w:val="0"/>
        <w:spacing w:line="240" w:lineRule="auto"/>
        <w:ind w:left="5952.755905511812" w:right="0" w:firstLine="0"/>
        <w:jc w:val="left"/>
        <w:rPr>
          <w:sz w:val="24"/>
          <w:szCs w:val="24"/>
        </w:rPr>
      </w:pPr>
      <w:r w:rsidDel="00000000" w:rsidR="00000000" w:rsidRPr="00000000">
        <w:rPr>
          <w:rFonts w:ascii="Arial Unicode MS" w:cs="Arial Unicode MS" w:eastAsia="Arial Unicode MS" w:hAnsi="Arial Unicode MS"/>
          <w:sz w:val="24"/>
          <w:szCs w:val="24"/>
          <w:rtl w:val="0"/>
        </w:rPr>
        <w:t xml:space="preserve">E-mail　 </w:t>
      </w:r>
    </w:p>
    <w:p w:rsidR="00000000" w:rsidDel="00000000" w:rsidP="00000000" w:rsidRDefault="00000000" w:rsidRPr="00000000" w14:paraId="00000010">
      <w:pPr>
        <w:widowControl w:val="0"/>
        <w:spacing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1">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　令和８年７月　日付け告示の令和８年度新たな公共交通システム先進技術等調査・検討業務企画競争に参加したいので、参加資格について確認されたく、下記の資料を添えて申出します。</w:t>
      </w:r>
    </w:p>
    <w:p w:rsidR="00000000" w:rsidDel="00000000" w:rsidP="00000000" w:rsidRDefault="00000000" w:rsidRPr="00000000" w14:paraId="00000013">
      <w:pPr>
        <w:widowControl w:val="0"/>
        <w:spacing w:line="240" w:lineRule="auto"/>
        <w:ind w:left="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　なお、下記１の要件をすべて満たす者であること、並びにこの申請書及び下記２の資料の内容については事実と相違ないことを誓約します。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14">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5">
      <w:pPr>
        <w:widowControl w:val="0"/>
        <w:spacing w:line="240" w:lineRule="auto"/>
        <w:ind w:left="0" w:firstLine="0"/>
        <w:jc w:val="center"/>
        <w:rPr>
          <w:sz w:val="24"/>
          <w:szCs w:val="24"/>
        </w:rPr>
      </w:pPr>
      <w:r w:rsidDel="00000000" w:rsidR="00000000" w:rsidRPr="00000000">
        <w:rPr>
          <w:rFonts w:ascii="Arial Unicode MS" w:cs="Arial Unicode MS" w:eastAsia="Arial Unicode MS" w:hAnsi="Arial Unicode MS"/>
          <w:sz w:val="24"/>
          <w:szCs w:val="24"/>
          <w:rtl w:val="0"/>
        </w:rPr>
        <w:t xml:space="preserve">記</w:t>
      </w:r>
    </w:p>
    <w:p w:rsidR="00000000" w:rsidDel="00000000" w:rsidP="00000000" w:rsidRDefault="00000000" w:rsidRPr="00000000" w14:paraId="00000016">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jc w:val="both"/>
        <w:rPr>
          <w:sz w:val="24"/>
          <w:szCs w:val="24"/>
        </w:rPr>
      </w:pPr>
      <w:r w:rsidDel="00000000" w:rsidR="00000000" w:rsidRPr="00000000">
        <w:rPr>
          <w:rFonts w:ascii="Arial Unicode MS" w:cs="Arial Unicode MS" w:eastAsia="Arial Unicode MS" w:hAnsi="Arial Unicode MS"/>
          <w:sz w:val="24"/>
          <w:szCs w:val="24"/>
          <w:rtl w:val="0"/>
        </w:rPr>
        <w:t xml:space="preserve">１　参加資格 </w:t>
      </w:r>
    </w:p>
    <w:p w:rsidR="00000000" w:rsidDel="00000000" w:rsidP="00000000" w:rsidRDefault="00000000" w:rsidRPr="00000000" w14:paraId="00000018">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⑴　地方自治法施行令第167条の４の規定に該当しない者であること。</w:t>
      </w:r>
    </w:p>
    <w:p w:rsidR="00000000" w:rsidDel="00000000" w:rsidP="00000000" w:rsidRDefault="00000000" w:rsidRPr="00000000" w14:paraId="00000019">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⑵　会社更生法による更生手続開始の申立てがなされている者又は民事再生法による再生手続開始の申立てがなされている者（手続開始決定後の者は除く。）等経営状態が著しく不健全な者でないこと。</w:t>
      </w:r>
    </w:p>
    <w:p w:rsidR="00000000" w:rsidDel="00000000" w:rsidP="00000000" w:rsidRDefault="00000000" w:rsidRPr="00000000" w14:paraId="0000001A">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⑶　札幌市競争入札参加停止等措置要領に基づく参加停止措置を受けている期間中でないこと。</w:t>
      </w:r>
    </w:p>
    <w:p w:rsidR="00000000" w:rsidDel="00000000" w:rsidP="00000000" w:rsidRDefault="00000000" w:rsidRPr="00000000" w14:paraId="0000001B">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⑷　事業協同組合等の組合がこの入札に参加する場合は、当該組合等の構成員が、構成員単独での入札参加を希望していないこと。</w:t>
      </w:r>
    </w:p>
    <w:p w:rsidR="00000000" w:rsidDel="00000000" w:rsidP="00000000" w:rsidRDefault="00000000" w:rsidRPr="00000000" w14:paraId="0000001C">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⑸　令和８～11年度札幌市競争入札参加資格者名簿「一般サービス業」＞「情報サービス、研究・調査企画サービス」において、業種が「その他情報サービス、研究・調査企画サービス」に登録されている者であること。</w:t>
      </w:r>
    </w:p>
    <w:p w:rsidR="00000000" w:rsidDel="00000000" w:rsidP="00000000" w:rsidRDefault="00000000" w:rsidRPr="00000000" w14:paraId="0000001D">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⑹　本件業務に類似する、国又は地方公共団体等が発注した連節バスの導入等に係る調査・検討業務を、元請として履行した実績があること。</w:t>
      </w:r>
    </w:p>
    <w:p w:rsidR="00000000" w:rsidDel="00000000" w:rsidP="00000000" w:rsidRDefault="00000000" w:rsidRPr="00000000" w14:paraId="0000001E">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F">
      <w:pPr>
        <w:widowControl w:val="0"/>
        <w:spacing w:line="240" w:lineRule="auto"/>
        <w:jc w:val="both"/>
        <w:rPr>
          <w:sz w:val="24"/>
          <w:szCs w:val="24"/>
        </w:rPr>
      </w:pPr>
      <w:r w:rsidDel="00000000" w:rsidR="00000000" w:rsidRPr="00000000">
        <w:rPr>
          <w:rFonts w:ascii="Arial Unicode MS" w:cs="Arial Unicode MS" w:eastAsia="Arial Unicode MS" w:hAnsi="Arial Unicode MS"/>
          <w:sz w:val="24"/>
          <w:szCs w:val="24"/>
          <w:rtl w:val="0"/>
        </w:rPr>
        <w:t xml:space="preserve">２　企画競争参加資格確認資料 </w:t>
      </w:r>
    </w:p>
    <w:p w:rsidR="00000000" w:rsidDel="00000000" w:rsidP="00000000" w:rsidRDefault="00000000" w:rsidRPr="00000000" w14:paraId="00000020">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　】同種業務等実績書</w:t>
      </w:r>
    </w:p>
    <w:p w:rsidR="00000000" w:rsidDel="00000000" w:rsidP="00000000" w:rsidRDefault="00000000" w:rsidRPr="00000000" w14:paraId="00000021">
      <w:pPr>
        <w:widowControl w:val="0"/>
        <w:spacing w:line="240" w:lineRule="auto"/>
        <w:ind w:left="1428.6614173228347"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　】契約書・請書の写し　または　【　】テクリスの登録内容確認書の写し</w:t>
      </w:r>
    </w:p>
    <w:p w:rsidR="00000000" w:rsidDel="00000000" w:rsidP="00000000" w:rsidRDefault="00000000" w:rsidRPr="00000000" w14:paraId="00000022">
      <w:pPr>
        <w:widowControl w:val="0"/>
        <w:spacing w:line="240" w:lineRule="auto"/>
        <w:ind w:left="1428.6614173228347"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　】設計書・仕様書</w:t>
      </w:r>
    </w:p>
    <w:p w:rsidR="00000000" w:rsidDel="00000000" w:rsidP="00000000" w:rsidRDefault="00000000" w:rsidRPr="00000000" w14:paraId="00000023">
      <w:pPr>
        <w:widowControl w:val="0"/>
        <w:spacing w:line="240" w:lineRule="auto"/>
        <w:ind w:left="1428.6614173228347"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　】その他資料（　　　　　　　　　　　　　　　　　　　　　　　）</w:t>
      </w:r>
    </w:p>
    <w:p w:rsidR="00000000" w:rsidDel="00000000" w:rsidP="00000000" w:rsidRDefault="00000000" w:rsidRPr="00000000" w14:paraId="00000024">
      <w:pPr>
        <w:widowControl w:val="0"/>
        <w:spacing w:line="240" w:lineRule="auto"/>
        <w:ind w:left="714.3307086614174" w:hanging="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　】競争参加資格認定通知書の写し</w:t>
      </w:r>
    </w:p>
    <w:p w:rsidR="00000000" w:rsidDel="00000000" w:rsidP="00000000" w:rsidRDefault="00000000" w:rsidRPr="00000000" w14:paraId="00000025">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0" w:firstLine="238.11023622047244"/>
        <w:jc w:val="both"/>
        <w:rPr>
          <w:sz w:val="24"/>
          <w:szCs w:val="24"/>
        </w:rPr>
      </w:pPr>
      <w:r w:rsidDel="00000000" w:rsidR="00000000" w:rsidRPr="00000000">
        <w:rPr>
          <w:rFonts w:ascii="Arial Unicode MS" w:cs="Arial Unicode MS" w:eastAsia="Arial Unicode MS" w:hAnsi="Arial Unicode MS"/>
          <w:sz w:val="24"/>
          <w:szCs w:val="24"/>
          <w:rtl w:val="0"/>
        </w:rPr>
        <w:t xml:space="preserve">注１　添付した資料については、資料名の左の【　】に丸印を記入すること。</w:t>
      </w:r>
    </w:p>
    <w:p w:rsidR="00000000" w:rsidDel="00000000" w:rsidP="00000000" w:rsidRDefault="00000000" w:rsidRPr="00000000" w14:paraId="00000027">
      <w:pPr>
        <w:widowControl w:val="0"/>
        <w:spacing w:line="240" w:lineRule="auto"/>
        <w:ind w:left="0" w:firstLine="238.11023622047244"/>
        <w:jc w:val="both"/>
        <w:rPr>
          <w:sz w:val="24"/>
          <w:szCs w:val="24"/>
        </w:rPr>
      </w:pPr>
      <w:r w:rsidDel="00000000" w:rsidR="00000000" w:rsidRPr="00000000">
        <w:rPr>
          <w:rFonts w:ascii="Arial Unicode MS" w:cs="Arial Unicode MS" w:eastAsia="Arial Unicode MS" w:hAnsi="Arial Unicode MS"/>
          <w:sz w:val="24"/>
          <w:szCs w:val="24"/>
          <w:rtl w:val="0"/>
        </w:rPr>
        <w:t xml:space="preserve">注２　その他の資料を添付した場合は、当該資料の名称を記載すること。</w:t>
      </w:r>
    </w:p>
    <w:p w:rsidR="00000000" w:rsidDel="00000000" w:rsidP="00000000" w:rsidRDefault="00000000" w:rsidRPr="00000000" w14:paraId="00000028">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A">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jc w:val="right"/>
        <w:rPr>
          <w:sz w:val="24"/>
          <w:szCs w:val="24"/>
        </w:rPr>
      </w:pPr>
      <w:r w:rsidDel="00000000" w:rsidR="00000000" w:rsidRPr="00000000">
        <w:rPr>
          <w:rFonts w:ascii="Arial Unicode MS" w:cs="Arial Unicode MS" w:eastAsia="Arial Unicode MS" w:hAnsi="Arial Unicode MS"/>
          <w:sz w:val="24"/>
          <w:szCs w:val="24"/>
          <w:rtl w:val="0"/>
        </w:rPr>
        <w:t xml:space="preserve">＜様式第２号＞　　</w:t>
      </w:r>
    </w:p>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ind w:firstLine="238.11023622047244"/>
        <w:jc w:val="center"/>
        <w:rPr>
          <w:b w:val="1"/>
          <w:bCs w:val="1"/>
          <w:sz w:val="28"/>
          <w:szCs w:val="28"/>
        </w:rPr>
      </w:pPr>
      <w:r w:rsidDel="00000000" w:rsidR="00000000" w:rsidRPr="00000000">
        <w:rPr>
          <w:rFonts w:ascii="Arial Unicode MS" w:cs="Arial Unicode MS" w:eastAsia="Arial Unicode MS" w:hAnsi="Arial Unicode MS"/>
          <w:b w:val="1"/>
          <w:bCs w:val="1"/>
          <w:sz w:val="28"/>
          <w:szCs w:val="28"/>
          <w:rtl w:val="0"/>
        </w:rPr>
        <w:t xml:space="preserve">令和８年度新たな公共交通システム先進技術等調査・検討業務</w:t>
      </w:r>
    </w:p>
    <w:p w:rsidR="00000000" w:rsidDel="00000000" w:rsidP="00000000" w:rsidRDefault="00000000" w:rsidRPr="00000000" w14:paraId="0000002E">
      <w:pPr>
        <w:widowControl w:val="0"/>
        <w:spacing w:line="240" w:lineRule="auto"/>
        <w:ind w:firstLine="238.11023622047244"/>
        <w:jc w:val="center"/>
        <w:rPr>
          <w:sz w:val="34"/>
          <w:szCs w:val="34"/>
        </w:rPr>
      </w:pPr>
      <w:r w:rsidDel="00000000" w:rsidR="00000000" w:rsidRPr="00000000">
        <w:rPr>
          <w:rFonts w:ascii="Arial Unicode MS" w:cs="Arial Unicode MS" w:eastAsia="Arial Unicode MS" w:hAnsi="Arial Unicode MS"/>
          <w:b w:val="1"/>
          <w:bCs w:val="1"/>
          <w:sz w:val="28"/>
          <w:szCs w:val="28"/>
          <w:rtl w:val="0"/>
        </w:rPr>
        <w:t xml:space="preserve">企画競争同種業務等実績書</w:t>
      </w:r>
      <w:r w:rsidDel="00000000" w:rsidR="00000000" w:rsidRPr="00000000">
        <w:rPr>
          <w:rtl w:val="0"/>
        </w:rPr>
      </w:r>
    </w:p>
    <w:p w:rsidR="00000000" w:rsidDel="00000000" w:rsidP="00000000" w:rsidRDefault="00000000" w:rsidRPr="00000000" w14:paraId="0000002F">
      <w:pPr>
        <w:widowControl w:val="0"/>
        <w:spacing w:line="240" w:lineRule="auto"/>
        <w:ind w:firstLine="5542"/>
        <w:jc w:val="both"/>
        <w:rPr>
          <w:sz w:val="21"/>
          <w:szCs w:val="21"/>
          <w:u w:val="single"/>
        </w:rPr>
      </w:pPr>
      <w:r w:rsidDel="00000000" w:rsidR="00000000" w:rsidRPr="00000000">
        <w:rPr>
          <w:rtl w:val="0"/>
        </w:rPr>
      </w:r>
    </w:p>
    <w:p w:rsidR="00000000" w:rsidDel="00000000" w:rsidP="00000000" w:rsidRDefault="00000000" w:rsidRPr="00000000" w14:paraId="00000030">
      <w:pPr>
        <w:widowControl w:val="0"/>
        <w:spacing w:line="240" w:lineRule="auto"/>
        <w:ind w:firstLine="5542"/>
        <w:jc w:val="both"/>
        <w:rPr>
          <w:sz w:val="24"/>
          <w:szCs w:val="24"/>
          <w:u w:val="single"/>
        </w:rPr>
      </w:pPr>
      <w:r w:rsidDel="00000000" w:rsidR="00000000" w:rsidRPr="00000000">
        <w:rPr>
          <w:rFonts w:ascii="Arial Unicode MS" w:cs="Arial Unicode MS" w:eastAsia="Arial Unicode MS" w:hAnsi="Arial Unicode MS"/>
          <w:sz w:val="24"/>
          <w:szCs w:val="24"/>
          <w:u w:val="single"/>
          <w:rtl w:val="0"/>
        </w:rPr>
        <w:t xml:space="preserve">会社名　　　　　　　　　　　　　　</w:t>
      </w:r>
    </w:p>
    <w:p w:rsidR="00000000" w:rsidDel="00000000" w:rsidP="00000000" w:rsidRDefault="00000000" w:rsidRPr="00000000" w14:paraId="00000031">
      <w:pPr>
        <w:widowControl w:val="0"/>
        <w:spacing w:line="240" w:lineRule="auto"/>
        <w:ind w:firstLine="5542"/>
        <w:jc w:val="both"/>
        <w:rPr>
          <w:sz w:val="21"/>
          <w:szCs w:val="21"/>
          <w:u w:val="single"/>
        </w:rPr>
      </w:pPr>
      <w:r w:rsidDel="00000000" w:rsidR="00000000" w:rsidRPr="00000000">
        <w:rPr>
          <w:rtl w:val="0"/>
        </w:rPr>
      </w:r>
    </w:p>
    <w:tbl>
      <w:tblPr>
        <w:tblStyle w:val="Table1"/>
        <w:tblW w:w="9761.6456692913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2834.645669291339"/>
        <w:gridCol w:w="1418"/>
        <w:gridCol w:w="1842"/>
        <w:gridCol w:w="142"/>
        <w:gridCol w:w="1701"/>
        <w:tblGridChange w:id="0">
          <w:tblGrid>
            <w:gridCol w:w="452"/>
            <w:gridCol w:w="425"/>
            <w:gridCol w:w="947"/>
            <w:gridCol w:w="2834.645669291339"/>
            <w:gridCol w:w="1418"/>
            <w:gridCol w:w="1842"/>
            <w:gridCol w:w="142"/>
            <w:gridCol w:w="1701"/>
          </w:tblGrid>
        </w:tblGridChange>
      </w:tblGrid>
      <w:tr>
        <w:trPr>
          <w:cantSplit w:val="1"/>
          <w:trHeight w:val="566.9291338582677"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widowControl w:val="0"/>
              <w:numPr>
                <w:ilvl w:val="0"/>
                <w:numId w:val="1"/>
              </w:numPr>
              <w:spacing w:line="360" w:lineRule="auto"/>
              <w:ind w:left="360"/>
              <w:jc w:val="center"/>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3">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5">
            <w:pPr>
              <w:widowControl w:val="0"/>
              <w:spacing w:line="240" w:lineRule="auto"/>
              <w:jc w:val="both"/>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テクリス登録番号</w:t>
            </w:r>
          </w:p>
          <w:p w:rsidR="00000000" w:rsidDel="00000000" w:rsidP="00000000" w:rsidRDefault="00000000" w:rsidRPr="00000000" w14:paraId="00000039">
            <w:pPr>
              <w:widowControl w:val="0"/>
              <w:spacing w:line="240" w:lineRule="auto"/>
              <w:jc w:val="center"/>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widowControl w:val="0"/>
              <w:rPr>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発注者</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widowControl w:val="0"/>
              <w:spacing w:line="240" w:lineRule="auto"/>
              <w:jc w:val="both"/>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F">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契約金額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0">
            <w:pPr>
              <w:widowControl w:val="0"/>
              <w:spacing w:line="240" w:lineRule="auto"/>
              <w:jc w:val="both"/>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3">
            <w:pPr>
              <w:widowControl w:val="0"/>
              <w:rPr>
                <w:sz w:val="21"/>
                <w:szCs w:val="2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4">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履行期間</w:t>
            </w:r>
          </w:p>
        </w:tc>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　　年　　　　　月　　　　　～　　　　　　年　　　　　月</w:t>
            </w:r>
          </w:p>
        </w:tc>
      </w:tr>
      <w:tr>
        <w:trPr>
          <w:cantSplit w:val="1"/>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widowControl w:val="0"/>
              <w:rPr>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widowControl w:val="0"/>
              <w:spacing w:line="36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業務概要</w:t>
            </w:r>
          </w:p>
        </w:tc>
        <w:tc>
          <w:tcPr>
            <w:gridSpan w:val="6"/>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D">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4E">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4F">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50">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51">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52">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53">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54">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55">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56">
            <w:pPr>
              <w:widowControl w:val="0"/>
              <w:spacing w:line="360" w:lineRule="auto"/>
              <w:jc w:val="both"/>
              <w:rPr>
                <w:sz w:val="24"/>
                <w:szCs w:val="24"/>
              </w:rPr>
            </w:pPr>
            <w:r w:rsidDel="00000000" w:rsidR="00000000" w:rsidRPr="00000000">
              <w:rPr>
                <w:rtl w:val="0"/>
              </w:rPr>
            </w:r>
          </w:p>
        </w:tc>
      </w:tr>
    </w:tbl>
    <w:p w:rsidR="00000000" w:rsidDel="00000000" w:rsidP="00000000" w:rsidRDefault="00000000" w:rsidRPr="00000000" w14:paraId="0000005C">
      <w:pPr>
        <w:widowControl w:val="0"/>
        <w:spacing w:line="240" w:lineRule="auto"/>
        <w:ind w:firstLine="5542"/>
        <w:jc w:val="both"/>
        <w:rPr>
          <w:sz w:val="21"/>
          <w:szCs w:val="21"/>
          <w:u w:val="single"/>
        </w:rPr>
      </w:pPr>
      <w:r w:rsidDel="00000000" w:rsidR="00000000" w:rsidRPr="00000000">
        <w:rPr>
          <w:rtl w:val="0"/>
        </w:rPr>
      </w:r>
    </w:p>
    <w:tbl>
      <w:tblPr>
        <w:tblStyle w:val="Table2"/>
        <w:tblW w:w="9761.6456692913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2834.645669291339"/>
        <w:gridCol w:w="1418"/>
        <w:gridCol w:w="1842"/>
        <w:gridCol w:w="142"/>
        <w:gridCol w:w="1701"/>
        <w:tblGridChange w:id="0">
          <w:tblGrid>
            <w:gridCol w:w="452"/>
            <w:gridCol w:w="425"/>
            <w:gridCol w:w="947"/>
            <w:gridCol w:w="2834.645669291339"/>
            <w:gridCol w:w="1418"/>
            <w:gridCol w:w="1842"/>
            <w:gridCol w:w="142"/>
            <w:gridCol w:w="1701"/>
          </w:tblGrid>
        </w:tblGridChange>
      </w:tblGrid>
      <w:tr>
        <w:trPr>
          <w:cantSplit w:val="1"/>
          <w:trHeight w:val="566.9291338582677"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widowControl w:val="0"/>
              <w:numPr>
                <w:ilvl w:val="0"/>
                <w:numId w:val="1"/>
              </w:numPr>
              <w:spacing w:line="360" w:lineRule="auto"/>
              <w:ind w:left="360"/>
              <w:jc w:val="center"/>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widowControl w:val="0"/>
              <w:spacing w:line="240" w:lineRule="auto"/>
              <w:jc w:val="both"/>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テクリス登録番号</w:t>
            </w:r>
          </w:p>
          <w:p w:rsidR="00000000" w:rsidDel="00000000" w:rsidP="00000000" w:rsidRDefault="00000000" w:rsidRPr="00000000" w14:paraId="00000064">
            <w:pPr>
              <w:widowControl w:val="0"/>
              <w:spacing w:line="240" w:lineRule="auto"/>
              <w:jc w:val="center"/>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widowControl w:val="0"/>
              <w:rPr>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発注者</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widowControl w:val="0"/>
              <w:spacing w:line="240" w:lineRule="auto"/>
              <w:jc w:val="both"/>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契約金額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widowControl w:val="0"/>
              <w:spacing w:line="240" w:lineRule="auto"/>
              <w:jc w:val="both"/>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widowControl w:val="0"/>
              <w:rPr>
                <w:sz w:val="21"/>
                <w:szCs w:val="2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履行期間</w:t>
            </w:r>
          </w:p>
        </w:tc>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　　年　　　　　月　　　　　～　　　　　　年　　　　　月</w:t>
            </w:r>
          </w:p>
        </w:tc>
      </w:tr>
      <w:tr>
        <w:trPr>
          <w:cantSplit w:val="1"/>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widowControl w:val="0"/>
              <w:rPr>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widowControl w:val="0"/>
              <w:spacing w:line="36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業務概要</w:t>
            </w:r>
          </w:p>
        </w:tc>
        <w:tc>
          <w:tcPr>
            <w:gridSpan w:val="6"/>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8">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79">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7A">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7B">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7C">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7D">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7E">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7F">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80">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81">
            <w:pPr>
              <w:widowControl w:val="0"/>
              <w:spacing w:line="360" w:lineRule="auto"/>
              <w:jc w:val="both"/>
              <w:rPr>
                <w:sz w:val="24"/>
                <w:szCs w:val="24"/>
              </w:rPr>
            </w:pPr>
            <w:r w:rsidDel="00000000" w:rsidR="00000000" w:rsidRPr="00000000">
              <w:rPr>
                <w:rtl w:val="0"/>
              </w:rPr>
            </w:r>
          </w:p>
        </w:tc>
      </w:tr>
    </w:tbl>
    <w:p w:rsidR="00000000" w:rsidDel="00000000" w:rsidP="00000000" w:rsidRDefault="00000000" w:rsidRPr="00000000" w14:paraId="00000087">
      <w:pPr>
        <w:widowControl w:val="0"/>
        <w:spacing w:line="240" w:lineRule="auto"/>
        <w:ind w:firstLine="5542"/>
        <w:jc w:val="both"/>
        <w:rPr>
          <w:sz w:val="21"/>
          <w:szCs w:val="21"/>
          <w:u w:val="single"/>
        </w:rPr>
      </w:pPr>
      <w:r w:rsidDel="00000000" w:rsidR="00000000" w:rsidRPr="00000000">
        <w:rPr>
          <w:rtl w:val="0"/>
        </w:rPr>
      </w:r>
    </w:p>
    <w:tbl>
      <w:tblPr>
        <w:tblStyle w:val="Table3"/>
        <w:tblW w:w="9761.6456692913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2834.645669291339"/>
        <w:gridCol w:w="1418"/>
        <w:gridCol w:w="1842"/>
        <w:gridCol w:w="142"/>
        <w:gridCol w:w="1701"/>
        <w:tblGridChange w:id="0">
          <w:tblGrid>
            <w:gridCol w:w="452"/>
            <w:gridCol w:w="425"/>
            <w:gridCol w:w="947"/>
            <w:gridCol w:w="2834.645669291339"/>
            <w:gridCol w:w="1418"/>
            <w:gridCol w:w="1842"/>
            <w:gridCol w:w="142"/>
            <w:gridCol w:w="1701"/>
          </w:tblGrid>
        </w:tblGridChange>
      </w:tblGrid>
      <w:tr>
        <w:trPr>
          <w:cantSplit w:val="1"/>
          <w:trHeight w:val="566.9291338582677"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widowControl w:val="0"/>
              <w:numPr>
                <w:ilvl w:val="0"/>
                <w:numId w:val="1"/>
              </w:numPr>
              <w:spacing w:line="360" w:lineRule="auto"/>
              <w:ind w:left="360"/>
              <w:jc w:val="center"/>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9">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widowControl w:val="0"/>
              <w:spacing w:line="240" w:lineRule="auto"/>
              <w:jc w:val="both"/>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E">
            <w:pPr>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テクリス登録番号</w:t>
            </w:r>
          </w:p>
          <w:p w:rsidR="00000000" w:rsidDel="00000000" w:rsidP="00000000" w:rsidRDefault="00000000" w:rsidRPr="00000000" w14:paraId="0000008F">
            <w:pPr>
              <w:widowControl w:val="0"/>
              <w:spacing w:line="240" w:lineRule="auto"/>
              <w:jc w:val="center"/>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widowControl w:val="0"/>
              <w:rPr>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発注者</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widowControl w:val="0"/>
              <w:spacing w:line="240" w:lineRule="auto"/>
              <w:jc w:val="both"/>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5">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契約金額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widowControl w:val="0"/>
              <w:spacing w:line="240" w:lineRule="auto"/>
              <w:jc w:val="both"/>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widowControl w:val="0"/>
              <w:rPr>
                <w:sz w:val="21"/>
                <w:szCs w:val="2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履行期間</w:t>
            </w:r>
          </w:p>
        </w:tc>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　　年　　　　　月　　　　　～　　　　　　年　　　　　月</w:t>
            </w:r>
          </w:p>
        </w:tc>
      </w:tr>
      <w:tr>
        <w:trPr>
          <w:cantSplit w:val="1"/>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widowControl w:val="0"/>
              <w:rPr>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2">
            <w:pPr>
              <w:widowControl w:val="0"/>
              <w:spacing w:line="36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業務概要</w:t>
            </w:r>
          </w:p>
        </w:tc>
        <w:tc>
          <w:tcPr>
            <w:gridSpan w:val="6"/>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3">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4">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5">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6">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7">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8">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9">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A">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B">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AC">
            <w:pPr>
              <w:widowControl w:val="0"/>
              <w:spacing w:line="360" w:lineRule="auto"/>
              <w:jc w:val="both"/>
              <w:rPr>
                <w:sz w:val="24"/>
                <w:szCs w:val="24"/>
              </w:rPr>
            </w:pPr>
            <w:r w:rsidDel="00000000" w:rsidR="00000000" w:rsidRPr="00000000">
              <w:rPr>
                <w:rtl w:val="0"/>
              </w:rPr>
            </w:r>
          </w:p>
        </w:tc>
      </w:tr>
    </w:tbl>
    <w:p w:rsidR="00000000" w:rsidDel="00000000" w:rsidP="00000000" w:rsidRDefault="00000000" w:rsidRPr="00000000" w14:paraId="000000B2">
      <w:pPr>
        <w:widowControl w:val="0"/>
        <w:spacing w:line="240" w:lineRule="auto"/>
        <w:ind w:firstLine="5542"/>
        <w:jc w:val="both"/>
        <w:rPr>
          <w:sz w:val="21"/>
          <w:szCs w:val="21"/>
          <w:u w:val="single"/>
        </w:rPr>
      </w:pPr>
      <w:r w:rsidDel="00000000" w:rsidR="00000000" w:rsidRPr="00000000">
        <w:rPr>
          <w:rtl w:val="0"/>
        </w:rPr>
      </w:r>
    </w:p>
    <w:tbl>
      <w:tblPr>
        <w:tblStyle w:val="Table4"/>
        <w:tblW w:w="9761.6456692913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2834.645669291339"/>
        <w:gridCol w:w="1418"/>
        <w:gridCol w:w="1842"/>
        <w:gridCol w:w="142"/>
        <w:gridCol w:w="1701"/>
        <w:tblGridChange w:id="0">
          <w:tblGrid>
            <w:gridCol w:w="452"/>
            <w:gridCol w:w="425"/>
            <w:gridCol w:w="947"/>
            <w:gridCol w:w="2834.645669291339"/>
            <w:gridCol w:w="1418"/>
            <w:gridCol w:w="1842"/>
            <w:gridCol w:w="142"/>
            <w:gridCol w:w="1701"/>
          </w:tblGrid>
        </w:tblGridChange>
      </w:tblGrid>
      <w:tr>
        <w:trPr>
          <w:cantSplit w:val="1"/>
          <w:trHeight w:val="566.9291338582677"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widowControl w:val="0"/>
              <w:numPr>
                <w:ilvl w:val="0"/>
                <w:numId w:val="1"/>
              </w:numPr>
              <w:spacing w:line="360" w:lineRule="auto"/>
              <w:ind w:left="360"/>
              <w:jc w:val="center"/>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6">
            <w:pPr>
              <w:widowControl w:val="0"/>
              <w:spacing w:line="240" w:lineRule="auto"/>
              <w:jc w:val="both"/>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9">
            <w:pPr>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テクリス登録番号</w:t>
            </w:r>
          </w:p>
          <w:p w:rsidR="00000000" w:rsidDel="00000000" w:rsidP="00000000" w:rsidRDefault="00000000" w:rsidRPr="00000000" w14:paraId="000000BA">
            <w:pPr>
              <w:widowControl w:val="0"/>
              <w:spacing w:line="240" w:lineRule="auto"/>
              <w:jc w:val="center"/>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C">
            <w:pPr>
              <w:widowControl w:val="0"/>
              <w:rPr>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D">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発注者</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F">
            <w:pPr>
              <w:widowControl w:val="0"/>
              <w:spacing w:line="240" w:lineRule="auto"/>
              <w:jc w:val="both"/>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契約金額</w:t>
            </w:r>
          </w:p>
        </w:tc>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1">
            <w:pPr>
              <w:widowControl w:val="0"/>
              <w:spacing w:line="240" w:lineRule="auto"/>
              <w:jc w:val="both"/>
              <w:rPr>
                <w:sz w:val="24"/>
                <w:szCs w:val="24"/>
              </w:rPr>
            </w:pPr>
            <w:r w:rsidDel="00000000" w:rsidR="00000000" w:rsidRPr="00000000">
              <w:rPr>
                <w:rtl w:val="0"/>
              </w:rPr>
            </w:r>
          </w:p>
        </w:tc>
      </w:tr>
      <w:tr>
        <w:trPr>
          <w:cantSplit w:val="1"/>
          <w:trHeight w:val="566.929133858267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4">
            <w:pPr>
              <w:widowControl w:val="0"/>
              <w:rPr>
                <w:sz w:val="21"/>
                <w:szCs w:val="2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5">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履行期間</w:t>
            </w:r>
          </w:p>
        </w:tc>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7">
            <w:pPr>
              <w:widowControl w:val="0"/>
              <w:spacing w:lin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　　年　　　　　月　　　　　～　　　　　　年　　　　　月</w:t>
            </w:r>
          </w:p>
        </w:tc>
      </w:tr>
      <w:tr>
        <w:trPr>
          <w:cantSplit w:val="1"/>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C">
            <w:pPr>
              <w:widowControl w:val="0"/>
              <w:rPr>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D">
            <w:pPr>
              <w:widowControl w:val="0"/>
              <w:spacing w:line="36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業務概要</w:t>
            </w:r>
          </w:p>
        </w:tc>
        <w:tc>
          <w:tcPr>
            <w:gridSpan w:val="6"/>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E">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CF">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0">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1">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2">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3">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4">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5">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6">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D7">
            <w:pPr>
              <w:widowControl w:val="0"/>
              <w:spacing w:line="360" w:lineRule="auto"/>
              <w:jc w:val="both"/>
              <w:rPr>
                <w:sz w:val="24"/>
                <w:szCs w:val="24"/>
              </w:rPr>
            </w:pPr>
            <w:r w:rsidDel="00000000" w:rsidR="00000000" w:rsidRPr="00000000">
              <w:rPr>
                <w:rtl w:val="0"/>
              </w:rPr>
            </w:r>
          </w:p>
        </w:tc>
      </w:tr>
    </w:tbl>
    <w:p w:rsidR="00000000" w:rsidDel="00000000" w:rsidP="00000000" w:rsidRDefault="00000000" w:rsidRPr="00000000" w14:paraId="000000DD">
      <w:pPr>
        <w:widowControl w:val="0"/>
        <w:spacing w:line="240" w:lineRule="auto"/>
        <w:jc w:val="both"/>
        <w:rPr>
          <w:sz w:val="21"/>
          <w:szCs w:val="21"/>
        </w:rPr>
      </w:pPr>
      <w:r w:rsidDel="00000000" w:rsidR="00000000" w:rsidRPr="00000000">
        <w:rPr>
          <w:rtl w:val="0"/>
        </w:rPr>
      </w:r>
    </w:p>
    <w:p w:rsidR="00000000" w:rsidDel="00000000" w:rsidP="00000000" w:rsidRDefault="00000000" w:rsidRPr="00000000" w14:paraId="000000DE">
      <w:pPr>
        <w:widowControl w:val="0"/>
        <w:spacing w:line="240" w:lineRule="auto"/>
        <w:ind w:left="476.2204724409449"/>
        <w:jc w:val="both"/>
        <w:rPr>
          <w:sz w:val="24"/>
          <w:szCs w:val="24"/>
        </w:rPr>
      </w:pPr>
      <w:r w:rsidDel="00000000" w:rsidR="00000000" w:rsidRPr="00000000">
        <w:rPr>
          <w:rFonts w:ascii="Arial Unicode MS" w:cs="Arial Unicode MS" w:eastAsia="Arial Unicode MS" w:hAnsi="Arial Unicode MS"/>
          <w:sz w:val="24"/>
          <w:szCs w:val="24"/>
          <w:rtl w:val="0"/>
        </w:rPr>
        <w:t xml:space="preserve">注記　１　直近の業務を４件まで記載すること。</w:t>
      </w:r>
    </w:p>
    <w:p w:rsidR="00000000" w:rsidDel="00000000" w:rsidP="00000000" w:rsidRDefault="00000000" w:rsidRPr="00000000" w14:paraId="000000DF">
      <w:pPr>
        <w:widowControl w:val="0"/>
        <w:spacing w:line="240" w:lineRule="auto"/>
        <w:ind w:left="1190.5511811023623" w:hanging="476.2204724409449"/>
        <w:rPr>
          <w:sz w:val="24"/>
          <w:szCs w:val="24"/>
        </w:rPr>
      </w:pPr>
      <w:r w:rsidDel="00000000" w:rsidR="00000000" w:rsidRPr="00000000">
        <w:rPr>
          <w:rFonts w:ascii="Arial Unicode MS" w:cs="Arial Unicode MS" w:eastAsia="Arial Unicode MS" w:hAnsi="Arial Unicode MS"/>
          <w:sz w:val="24"/>
          <w:szCs w:val="24"/>
          <w:rtl w:val="0"/>
        </w:rPr>
        <w:t xml:space="preserve">２　テクリスに登録している業務については、登録番号を記載すること。</w:t>
      </w:r>
    </w:p>
    <w:p w:rsidR="00000000" w:rsidDel="00000000" w:rsidP="00000000" w:rsidRDefault="00000000" w:rsidRPr="00000000" w14:paraId="000000E0">
      <w:pPr>
        <w:widowControl w:val="0"/>
        <w:spacing w:line="240" w:lineRule="auto"/>
        <w:ind w:left="1190.5511811023623" w:hanging="476.2204724409449"/>
        <w:rPr>
          <w:sz w:val="24"/>
          <w:szCs w:val="24"/>
        </w:rPr>
      </w:pPr>
      <w:r w:rsidDel="00000000" w:rsidR="00000000" w:rsidRPr="00000000">
        <w:rPr>
          <w:rFonts w:ascii="Arial Unicode MS" w:cs="Arial Unicode MS" w:eastAsia="Arial Unicode MS" w:hAnsi="Arial Unicode MS"/>
          <w:sz w:val="24"/>
          <w:szCs w:val="24"/>
          <w:rtl w:val="0"/>
        </w:rPr>
        <w:t xml:space="preserve">３　契約書・請書の写し、またはテクリス登録内容確認書の写しを添付すること。</w:t>
      </w:r>
    </w:p>
    <w:p w:rsidR="00000000" w:rsidDel="00000000" w:rsidP="00000000" w:rsidRDefault="00000000" w:rsidRPr="00000000" w14:paraId="000000E1">
      <w:pPr>
        <w:widowControl w:val="0"/>
        <w:spacing w:line="240" w:lineRule="auto"/>
        <w:ind w:left="1190.5511811023623" w:hanging="476.2204724409449"/>
        <w:rPr>
          <w:sz w:val="24"/>
          <w:szCs w:val="24"/>
        </w:rPr>
      </w:pPr>
      <w:r w:rsidDel="00000000" w:rsidR="00000000" w:rsidRPr="00000000">
        <w:rPr>
          <w:rFonts w:ascii="Arial Unicode MS" w:cs="Arial Unicode MS" w:eastAsia="Arial Unicode MS" w:hAnsi="Arial Unicode MS"/>
          <w:sz w:val="24"/>
          <w:szCs w:val="24"/>
          <w:rtl w:val="0"/>
        </w:rPr>
        <w:t xml:space="preserve">４　業務の内容が確認できる書類（設計書、仕様書その他申請者が必要と判断した書類）を添付すること</w:t>
      </w:r>
    </w:p>
    <w:p w:rsidR="00000000" w:rsidDel="00000000" w:rsidP="00000000" w:rsidRDefault="00000000" w:rsidRPr="00000000" w14:paraId="000000E2">
      <w:pPr>
        <w:widowControl w:val="0"/>
        <w:spacing w:line="240" w:lineRule="auto"/>
        <w:ind w:left="1190.5511811023623" w:hanging="476.2204724409449"/>
        <w:rPr>
          <w:sz w:val="24"/>
          <w:szCs w:val="24"/>
        </w:rPr>
      </w:pPr>
      <w:r w:rsidDel="00000000" w:rsidR="00000000" w:rsidRPr="00000000">
        <w:rPr>
          <w:rFonts w:ascii="Arial Unicode MS" w:cs="Arial Unicode MS" w:eastAsia="Arial Unicode MS" w:hAnsi="Arial Unicode MS"/>
          <w:sz w:val="24"/>
          <w:szCs w:val="24"/>
          <w:rtl w:val="0"/>
        </w:rPr>
        <w:t xml:space="preserve">５　この様式により難い場合は、この様式に準じた別の様式を使用することができる。</w:t>
      </w:r>
    </w:p>
    <w:p w:rsidR="00000000" w:rsidDel="00000000" w:rsidP="00000000" w:rsidRDefault="00000000" w:rsidRPr="00000000" w14:paraId="000000E3">
      <w:pPr>
        <w:widowControl w:val="0"/>
        <w:spacing w:line="240" w:lineRule="auto"/>
        <w:ind w:left="0" w:firstLine="0"/>
        <w:jc w:val="both"/>
        <w:rPr>
          <w:sz w:val="24"/>
          <w:szCs w:val="24"/>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2)"/>
      <w:lvlJc w:val="left"/>
      <w:pPr>
        <w:ind w:left="840" w:hanging="420"/>
      </w:pPr>
      <w:rPr>
        <w:u w:val="none"/>
      </w:rPr>
    </w:lvl>
    <w:lvl w:ilvl="2">
      <w:start w:val="1"/>
      <w:numFmt w:val="decimal"/>
      <w:lvlText w:val="%3"/>
      <w:lvlJc w:val="left"/>
      <w:pPr>
        <w:ind w:left="1260" w:hanging="420"/>
      </w:pPr>
      <w:rPr>
        <w:u w:val="none"/>
      </w:rPr>
    </w:lvl>
    <w:lvl w:ilvl="3">
      <w:start w:val="1"/>
      <w:numFmt w:val="decimal"/>
      <w:lvlText w:val="%4."/>
      <w:lvlJc w:val="left"/>
      <w:pPr>
        <w:ind w:left="1680" w:hanging="420"/>
      </w:pPr>
      <w:rPr>
        <w:u w:val="none"/>
      </w:rPr>
    </w:lvl>
    <w:lvl w:ilvl="4">
      <w:start w:val="1"/>
      <w:numFmt w:val="decimal"/>
      <w:lvlText w:val="(%5)"/>
      <w:lvlJc w:val="left"/>
      <w:pPr>
        <w:ind w:left="2100" w:hanging="420"/>
      </w:pPr>
      <w:rPr>
        <w:u w:val="none"/>
      </w:rPr>
    </w:lvl>
    <w:lvl w:ilvl="5">
      <w:start w:val="1"/>
      <w:numFmt w:val="decimal"/>
      <w:lvlText w:val="%6"/>
      <w:lvlJc w:val="left"/>
      <w:pPr>
        <w:ind w:left="2520" w:hanging="420"/>
      </w:pPr>
      <w:rPr>
        <w:u w:val="none"/>
      </w:rPr>
    </w:lvl>
    <w:lvl w:ilvl="6">
      <w:start w:val="1"/>
      <w:numFmt w:val="decimal"/>
      <w:lvlText w:val="%7."/>
      <w:lvlJc w:val="left"/>
      <w:pPr>
        <w:ind w:left="2940" w:hanging="420"/>
      </w:pPr>
      <w:rPr>
        <w:u w:val="none"/>
      </w:rPr>
    </w:lvl>
    <w:lvl w:ilvl="7">
      <w:start w:val="1"/>
      <w:numFmt w:val="decimal"/>
      <w:lvlText w:val="(%8)"/>
      <w:lvlJc w:val="left"/>
      <w:pPr>
        <w:ind w:left="3360" w:hanging="420"/>
      </w:pPr>
      <w:rPr>
        <w:u w:val="none"/>
      </w:rPr>
    </w:lvl>
    <w:lvl w:ilvl="8">
      <w:start w:val="1"/>
      <w:numFmt w:val="decimal"/>
      <w:lvlText w:val="%9"/>
      <w:lvlJc w:val="left"/>
      <w:pPr>
        <w:ind w:left="3780" w:hanging="4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