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264.0" w:type="dxa"/>
        <w:jc w:val="left"/>
        <w:tblInd w:w="10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9264"/>
        <w:tblGridChange w:id="0">
          <w:tblGrid>
            <w:gridCol w:w="9264"/>
          </w:tblGrid>
        </w:tblGridChange>
      </w:tblGrid>
      <w:tr>
        <w:trPr>
          <w:cantSplit w:val="0"/>
          <w:trHeight w:val="12506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2">
            <w:pPr>
              <w:spacing w:line="36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line="36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line="36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消費税及び地方消費税免税事業者申出書</w:t>
            </w:r>
          </w:p>
          <w:p w:rsidR="00000000" w:rsidDel="00000000" w:rsidP="00000000" w:rsidRDefault="00000000" w:rsidRPr="00000000" w14:paraId="00000006">
            <w:pPr>
              <w:spacing w:line="36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line="36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line="36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年　　月　　日　　</w:t>
            </w:r>
          </w:p>
          <w:p w:rsidR="00000000" w:rsidDel="00000000" w:rsidP="00000000" w:rsidRDefault="00000000" w:rsidRPr="00000000" w14:paraId="0000000A">
            <w:pPr>
              <w:spacing w:line="36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　（あて先）</w:t>
            </w:r>
          </w:p>
          <w:p w:rsidR="00000000" w:rsidDel="00000000" w:rsidP="00000000" w:rsidRDefault="00000000" w:rsidRPr="00000000" w14:paraId="0000000C">
            <w:pP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　　札幌市長</w:t>
            </w:r>
          </w:p>
          <w:p w:rsidR="00000000" w:rsidDel="00000000" w:rsidP="00000000" w:rsidRDefault="00000000" w:rsidRPr="00000000" w14:paraId="0000000D">
            <w:pPr>
              <w:spacing w:line="36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　　　　　　　　　　　　　　　　　　　　　　　</w:t>
            </w:r>
          </w:p>
          <w:p w:rsidR="00000000" w:rsidDel="00000000" w:rsidP="00000000" w:rsidRDefault="00000000" w:rsidRPr="00000000" w14:paraId="0000000F">
            <w:pPr>
              <w:ind w:firstLine="3728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住　　　　所</w:t>
            </w:r>
          </w:p>
          <w:p w:rsidR="00000000" w:rsidDel="00000000" w:rsidP="00000000" w:rsidRDefault="00000000" w:rsidRPr="00000000" w14:paraId="00000010">
            <w:pP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　　　　　　　　　　　　申出人　商号又は名称</w:t>
            </w:r>
          </w:p>
          <w:p w:rsidR="00000000" w:rsidDel="00000000" w:rsidP="00000000" w:rsidRDefault="00000000" w:rsidRPr="00000000" w14:paraId="00000011">
            <w:pP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　　　　　　　　　　　　　　　　職 ・ 氏  名　　</w:t>
            </w:r>
          </w:p>
          <w:p w:rsidR="00000000" w:rsidDel="00000000" w:rsidP="00000000" w:rsidRDefault="00000000" w:rsidRPr="00000000" w14:paraId="00000012">
            <w:pPr>
              <w:ind w:firstLine="5501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line="36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line="36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ind w:left="450" w:right="402" w:firstLine="224.00000000000006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私は、消費税法（昭和63年法律第108 号）に基づく消費税及び地方税法（昭和25年法律第226号）に基づく地方消費税に関し、免税事業者であることを、ここに申し出ます。</w:t>
            </w:r>
          </w:p>
          <w:p w:rsidR="00000000" w:rsidDel="00000000" w:rsidP="00000000" w:rsidRDefault="00000000" w:rsidRPr="00000000" w14:paraId="00000016">
            <w:pPr>
              <w:spacing w:line="36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line="36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line="36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line="36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line="36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line="36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spacing w:line="360" w:lineRule="auto"/>
        <w:ind w:left="470" w:right="234" w:hanging="47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備考　入札（見積合せ）に参加のうえ、落札（決定）者となり、消費税及び地方消費税の免税事業者である場合、速やかに提出すること。</w:t>
      </w:r>
    </w:p>
    <w:sectPr>
      <w:headerReference r:id="rId6" w:type="default"/>
      <w:pgSz w:h="16838" w:w="11906" w:orient="portrait"/>
      <w:pgMar w:bottom="1134" w:top="1134" w:left="1418" w:right="103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MS Gothic"/>
  <w:font w:name="Century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共通－第14号様式　消費税及び地方消費税免税事業者申出書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