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4F29" w14:textId="77777777"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FCA0B69" w14:textId="77777777">
        <w:trPr>
          <w:trHeight w:val="12416"/>
        </w:trPr>
        <w:tc>
          <w:tcPr>
            <w:tcW w:w="8989" w:type="dxa"/>
          </w:tcPr>
          <w:p w14:paraId="630685E6" w14:textId="77777777" w:rsidR="00326E86" w:rsidRDefault="00326E86">
            <w:pPr>
              <w:ind w:right="120"/>
              <w:rPr>
                <w:sz w:val="24"/>
              </w:rPr>
            </w:pPr>
          </w:p>
          <w:p w14:paraId="0C4BB6A1" w14:textId="77777777" w:rsidR="00326E86" w:rsidRDefault="00326E86">
            <w:pPr>
              <w:ind w:right="120"/>
              <w:rPr>
                <w:sz w:val="24"/>
              </w:rPr>
            </w:pPr>
          </w:p>
          <w:p w14:paraId="4FA9EB7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4BA4DA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A41E65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D2DABC9" w14:textId="77777777" w:rsidR="00326E86" w:rsidRDefault="00326E86">
            <w:pPr>
              <w:ind w:right="120"/>
              <w:rPr>
                <w:sz w:val="24"/>
              </w:rPr>
            </w:pPr>
          </w:p>
          <w:p w14:paraId="2C24094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D839DC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D4A0BE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CB87B8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C67001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67B78B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9D25F0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693FD3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664E10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7195AB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2B975B8" w14:textId="77777777" w:rsidR="00326E86" w:rsidRDefault="00326E86">
            <w:pPr>
              <w:ind w:right="120"/>
              <w:rPr>
                <w:sz w:val="24"/>
              </w:rPr>
            </w:pPr>
          </w:p>
          <w:p w14:paraId="7FE5F4DF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3F017D5" w14:textId="77777777" w:rsidR="00326E86" w:rsidRDefault="00326E86">
            <w:pPr>
              <w:ind w:right="120"/>
              <w:rPr>
                <w:sz w:val="24"/>
              </w:rPr>
            </w:pPr>
          </w:p>
          <w:p w14:paraId="1CCF13EF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9222A" w:rsidRPr="0069222A">
              <w:rPr>
                <w:sz w:val="24"/>
                <w:szCs w:val="28"/>
              </w:rPr>
              <w:t>埋蔵文化財試掘調査に伴う</w:t>
            </w:r>
            <w:r w:rsidR="00EE66C5">
              <w:rPr>
                <w:rFonts w:hint="eastAsia"/>
                <w:sz w:val="24"/>
                <w:szCs w:val="28"/>
              </w:rPr>
              <w:t>測量記録</w:t>
            </w:r>
            <w:r w:rsidR="0069222A" w:rsidRPr="0069222A">
              <w:rPr>
                <w:sz w:val="24"/>
                <w:szCs w:val="28"/>
              </w:rPr>
              <w:t>等業務</w:t>
            </w:r>
          </w:p>
          <w:p w14:paraId="4F3C6B39" w14:textId="77777777" w:rsidR="00326E86" w:rsidRDefault="00326E86">
            <w:pPr>
              <w:ind w:right="120"/>
              <w:rPr>
                <w:sz w:val="24"/>
              </w:rPr>
            </w:pPr>
          </w:p>
          <w:p w14:paraId="5BEA5AC6" w14:textId="77777777" w:rsidR="00326E86" w:rsidRDefault="00326E86">
            <w:pPr>
              <w:ind w:right="120"/>
              <w:rPr>
                <w:sz w:val="24"/>
              </w:rPr>
            </w:pPr>
          </w:p>
          <w:p w14:paraId="48A93B7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F5A2BE7" w14:textId="77777777" w:rsidR="00326E86" w:rsidRDefault="00326E86">
            <w:pPr>
              <w:ind w:right="120"/>
              <w:rPr>
                <w:sz w:val="24"/>
              </w:rPr>
            </w:pPr>
          </w:p>
          <w:p w14:paraId="61530C31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A07946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FD4529D" w14:textId="77777777" w:rsidR="00326E86" w:rsidRDefault="00326E86">
            <w:pPr>
              <w:rPr>
                <w:sz w:val="24"/>
              </w:rPr>
            </w:pPr>
          </w:p>
          <w:p w14:paraId="2F7210CD" w14:textId="77777777" w:rsidR="00326E86" w:rsidRDefault="00326E86">
            <w:pPr>
              <w:rPr>
                <w:sz w:val="24"/>
              </w:rPr>
            </w:pPr>
          </w:p>
          <w:p w14:paraId="45FB520D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587A4C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524AB2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AC732F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FA026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0A60" w14:textId="77777777" w:rsidR="007B3773" w:rsidRDefault="007B3773" w:rsidP="00F52A78">
      <w:r>
        <w:separator/>
      </w:r>
    </w:p>
  </w:endnote>
  <w:endnote w:type="continuationSeparator" w:id="0">
    <w:p w14:paraId="72902360" w14:textId="77777777" w:rsidR="007B3773" w:rsidRDefault="007B377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651C" w14:textId="77777777" w:rsidR="00F430AE" w:rsidRDefault="00F430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047F0" w14:textId="77777777" w:rsidR="00F430AE" w:rsidRDefault="00F430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BB5A" w14:textId="77777777" w:rsidR="00F430AE" w:rsidRDefault="00F43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65E6" w14:textId="77777777" w:rsidR="007B3773" w:rsidRDefault="007B3773" w:rsidP="00F52A78">
      <w:r>
        <w:separator/>
      </w:r>
    </w:p>
  </w:footnote>
  <w:footnote w:type="continuationSeparator" w:id="0">
    <w:p w14:paraId="57FC48DC" w14:textId="77777777" w:rsidR="007B3773" w:rsidRDefault="007B377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08BC" w14:textId="77777777" w:rsidR="00F430AE" w:rsidRDefault="00F430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9EC2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2C1ACA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5DEF" w14:textId="77777777" w:rsidR="00F430AE" w:rsidRDefault="00F430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2C1ACA"/>
    <w:rsid w:val="00326E86"/>
    <w:rsid w:val="00355FF3"/>
    <w:rsid w:val="0049067A"/>
    <w:rsid w:val="004A721E"/>
    <w:rsid w:val="00542030"/>
    <w:rsid w:val="005C264C"/>
    <w:rsid w:val="0069222A"/>
    <w:rsid w:val="006F5CB5"/>
    <w:rsid w:val="007B3773"/>
    <w:rsid w:val="008105C4"/>
    <w:rsid w:val="00827FDE"/>
    <w:rsid w:val="0099634B"/>
    <w:rsid w:val="00AE3AA4"/>
    <w:rsid w:val="00BD13C2"/>
    <w:rsid w:val="00BE5622"/>
    <w:rsid w:val="00C21371"/>
    <w:rsid w:val="00C254B3"/>
    <w:rsid w:val="00CB4A4C"/>
    <w:rsid w:val="00CC7146"/>
    <w:rsid w:val="00D97639"/>
    <w:rsid w:val="00DA632C"/>
    <w:rsid w:val="00DA7A14"/>
    <w:rsid w:val="00E5174E"/>
    <w:rsid w:val="00E535AB"/>
    <w:rsid w:val="00EE66C5"/>
    <w:rsid w:val="00EE7D0C"/>
    <w:rsid w:val="00F430AE"/>
    <w:rsid w:val="00F4769B"/>
    <w:rsid w:val="00F47C00"/>
    <w:rsid w:val="00F52A78"/>
    <w:rsid w:val="00F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45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2023-03-20T07:18:00Z</dcterms:created>
  <dcterms:modified xsi:type="dcterms:W3CDTF">2023-03-20T07:18:00Z</dcterms:modified>
</cp:coreProperties>
</file>