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406032">
              <w:rPr>
                <w:rFonts w:hint="eastAsia"/>
                <w:spacing w:val="828"/>
                <w:kern w:val="0"/>
                <w:sz w:val="48"/>
                <w:fitText w:val="4752" w:id="-1541773824"/>
              </w:rPr>
              <w:t>入札</w:t>
            </w:r>
            <w:r w:rsidR="00C442A1" w:rsidRPr="00406032">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251A130C"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835963" w:rsidRPr="00AF3849">
              <w:rPr>
                <w:rFonts w:hAnsi="ＭＳ 明朝"/>
                <w:b/>
                <w:noProof/>
                <w:spacing w:val="8"/>
                <w:sz w:val="28"/>
              </w:rPr>
              <w:t>あいの里修景水路ポンプ施設１号ポンプ修繕業務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06032"/>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7047A"/>
    <w:rsid w:val="00580196"/>
    <w:rsid w:val="005864A8"/>
    <w:rsid w:val="005868EF"/>
    <w:rsid w:val="00591616"/>
    <w:rsid w:val="0059319C"/>
    <w:rsid w:val="00597C3D"/>
    <w:rsid w:val="005A3952"/>
    <w:rsid w:val="005A563E"/>
    <w:rsid w:val="005B2162"/>
    <w:rsid w:val="005C5010"/>
    <w:rsid w:val="005C5DC6"/>
    <w:rsid w:val="005D054C"/>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021B"/>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35963"/>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B655E"/>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293</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60</cp:revision>
  <cp:lastPrinted>2020-08-27T05:48:00Z</cp:lastPrinted>
  <dcterms:created xsi:type="dcterms:W3CDTF">2020-04-03T11:56:00Z</dcterms:created>
  <dcterms:modified xsi:type="dcterms:W3CDTF">2026-05-26T01:17:00Z</dcterms:modified>
</cp:coreProperties>
</file>