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B47013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315150">
        <w:rPr>
          <w:rFonts w:ascii="ＭＳ 明朝" w:hAnsi="ＭＳ 明朝" w:hint="eastAsia"/>
          <w:sz w:val="24"/>
        </w:rPr>
        <w:t>令和４</w:t>
      </w:r>
      <w:bookmarkStart w:id="0" w:name="_GoBack"/>
      <w:bookmarkEnd w:id="0"/>
      <w:r w:rsidR="00B47013">
        <w:rPr>
          <w:rFonts w:ascii="ＭＳ 明朝" w:hAnsi="ＭＳ 明朝" w:hint="eastAsia"/>
          <w:sz w:val="24"/>
        </w:rPr>
        <w:t>年度家庭教育普及啓発</w:t>
      </w:r>
      <w:r w:rsidR="00FD28E9" w:rsidRPr="00FD28E9">
        <w:rPr>
          <w:rFonts w:ascii="ＭＳ 明朝" w:hAnsi="ＭＳ 明朝" w:hint="eastAsia"/>
          <w:sz w:val="24"/>
        </w:rPr>
        <w:t>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FD28E9" w:rsidRDefault="00E9763C">
      <w:pPr>
        <w:rPr>
          <w:rFonts w:ascii="ＭＳ 明朝" w:hAnsi="ＭＳ 明朝"/>
          <w:sz w:val="24"/>
        </w:rPr>
      </w:pPr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15150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47013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B3C1D7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4C26-967D-487A-A0E8-33B0BAD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0132.桝山　健司</cp:lastModifiedBy>
  <cp:revision>7</cp:revision>
  <dcterms:created xsi:type="dcterms:W3CDTF">2018-05-30T00:13:00Z</dcterms:created>
  <dcterms:modified xsi:type="dcterms:W3CDTF">2022-06-06T05:25:00Z</dcterms:modified>
</cp:coreProperties>
</file>